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E" w:rsidRPr="00DB5C6E" w:rsidRDefault="00DB5C6E" w:rsidP="00DB5C6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76923C" w:themeColor="accent3" w:themeShade="BF"/>
          <w:sz w:val="28"/>
          <w:szCs w:val="28"/>
        </w:rPr>
      </w:pPr>
      <w:r w:rsidRPr="00DB5C6E">
        <w:rPr>
          <w:b/>
          <w:color w:val="76923C" w:themeColor="accent3" w:themeShade="BF"/>
          <w:sz w:val="28"/>
          <w:szCs w:val="28"/>
        </w:rPr>
        <w:t>Консультация для педагогов</w:t>
      </w:r>
    </w:p>
    <w:p w:rsidR="00DB5C6E" w:rsidRPr="00DB5C6E" w:rsidRDefault="00DB5C6E" w:rsidP="00DB5C6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76923C" w:themeColor="accent3" w:themeShade="BF"/>
          <w:sz w:val="28"/>
          <w:szCs w:val="28"/>
        </w:rPr>
      </w:pPr>
      <w:r w:rsidRPr="00DB5C6E">
        <w:rPr>
          <w:b/>
          <w:color w:val="76923C" w:themeColor="accent3" w:themeShade="BF"/>
          <w:sz w:val="28"/>
          <w:szCs w:val="28"/>
        </w:rPr>
        <w:t>«Развитие мелкой моторики у детей 2–3 лет»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Возраст 2 – 3 лет характеризуется новыми достижениями ребёнка и является сложным периодом, когда он демонстрирует строптивое непослушание, которое обусловлено его страстным желанием быть самостоятельным, отыскать себя в большом и интересном мире. Дети продолжают активно обзаводиться новыми навыками, и именно по фактам их наличия или отсутствия и можно судить об уровне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развития малыша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Одним из основных показателей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малыша 2- 3 лет является нормальное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общей и мелкой моторики</w:t>
      </w:r>
      <w:r w:rsidRPr="00DB5C6E">
        <w:rPr>
          <w:color w:val="111111"/>
          <w:sz w:val="28"/>
          <w:szCs w:val="28"/>
        </w:rPr>
        <w:t xml:space="preserve">, которое имеет </w:t>
      </w:r>
      <w:proofErr w:type="gramStart"/>
      <w:r w:rsidRPr="00DB5C6E">
        <w:rPr>
          <w:color w:val="111111"/>
          <w:sz w:val="28"/>
          <w:szCs w:val="28"/>
        </w:rPr>
        <w:t>важное значение</w:t>
      </w:r>
      <w:proofErr w:type="gramEnd"/>
      <w:r w:rsidRPr="00DB5C6E">
        <w:rPr>
          <w:color w:val="111111"/>
          <w:sz w:val="28"/>
          <w:szCs w:val="28"/>
        </w:rPr>
        <w:t xml:space="preserve"> для становления психических функций, формирования игровой деятельности и речи.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Общая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моторика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 xml:space="preserve">– это разнообразные движения рук, ног, тела, т. е. по сути, любая физическая активность человека, связанная с перемещением тела в </w:t>
      </w:r>
      <w:proofErr w:type="spellStart"/>
      <w:r w:rsidRPr="00DB5C6E">
        <w:rPr>
          <w:color w:val="111111"/>
          <w:sz w:val="28"/>
          <w:szCs w:val="28"/>
        </w:rPr>
        <w:t>пространстве</w:t>
      </w:r>
      <w:proofErr w:type="gramStart"/>
      <w:r w:rsidRPr="00DB5C6E">
        <w:rPr>
          <w:color w:val="111111"/>
          <w:sz w:val="28"/>
          <w:szCs w:val="28"/>
        </w:rPr>
        <w:t>,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осуществляемая за счет работы крупных мышц тела</w:t>
      </w:r>
      <w:r w:rsidRPr="00DB5C6E">
        <w:rPr>
          <w:color w:val="111111"/>
          <w:sz w:val="28"/>
          <w:szCs w:val="28"/>
        </w:rPr>
        <w:t>: прыжки, бег, наклоны, ходьба и так далее.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Мелкая</w:t>
      </w:r>
      <w:r w:rsidRPr="00DB5C6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(тонкая)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моторика — движение мелких мышц тела</w:t>
      </w:r>
      <w:r w:rsidRPr="00DB5C6E">
        <w:rPr>
          <w:color w:val="111111"/>
          <w:sz w:val="28"/>
          <w:szCs w:val="28"/>
        </w:rPr>
        <w:t>, способность манипулировать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мелкими предметами</w:t>
      </w:r>
      <w:r w:rsidRPr="00DB5C6E">
        <w:rPr>
          <w:color w:val="111111"/>
          <w:sz w:val="28"/>
          <w:szCs w:val="28"/>
        </w:rPr>
        <w:t>, передавать объекты из рук в руки, а также выполнять задачи, требующие скоординированной работы глаз и рук.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– это одно из самых важных направлений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 в возрасте 2 лет</w:t>
      </w:r>
      <w:r w:rsidRPr="00DB5C6E">
        <w:rPr>
          <w:color w:val="111111"/>
          <w:sz w:val="28"/>
          <w:szCs w:val="28"/>
        </w:rPr>
        <w:t>. И не случайно!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Развивая детские пальчики</w:t>
      </w:r>
      <w:r w:rsidRPr="00DB5C6E">
        <w:rPr>
          <w:color w:val="111111"/>
          <w:sz w:val="28"/>
          <w:szCs w:val="28"/>
        </w:rPr>
        <w:t xml:space="preserve">, мы не только помогаем ребенку научиться виртуозно владеть своими </w:t>
      </w:r>
      <w:proofErr w:type="spellStart"/>
      <w:r w:rsidRPr="00DB5C6E">
        <w:rPr>
          <w:color w:val="111111"/>
          <w:sz w:val="28"/>
          <w:szCs w:val="28"/>
        </w:rPr>
        <w:t>руками</w:t>
      </w:r>
      <w:proofErr w:type="gramStart"/>
      <w:r w:rsidRPr="00DB5C6E">
        <w:rPr>
          <w:color w:val="111111"/>
          <w:sz w:val="28"/>
          <w:szCs w:val="28"/>
        </w:rPr>
        <w:t>,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стимулируем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у ребенка</w:t>
      </w:r>
      <w:r w:rsidRPr="00DB5C6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B5C6E">
        <w:rPr>
          <w:color w:val="111111"/>
          <w:sz w:val="28"/>
          <w:szCs w:val="28"/>
        </w:rPr>
        <w:t>(зоны мозга, ответственные за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движения пальцев тесно связаны с зонами мозга, отвечающими за речь человека; давно доказано, что деятельность по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рук стимулирует также 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у детей</w:t>
      </w:r>
      <w:r w:rsidRPr="00DB5C6E">
        <w:rPr>
          <w:color w:val="111111"/>
          <w:sz w:val="28"/>
          <w:szCs w:val="28"/>
        </w:rPr>
        <w:t>);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помогаем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интеллект ребенка в целом;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готовим руку ребенка к освоению таких важных навыков, как письмо, рисование, умение пользоваться ножницами, одевание и выполнение других действий, для которых важны ловкие пальцы.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Игры на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для детей 2-3 лет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1. Игры с прищепками.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Эти игры очень любят мамы 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DB5C6E">
        <w:rPr>
          <w:color w:val="111111"/>
          <w:sz w:val="28"/>
          <w:szCs w:val="28"/>
        </w:rPr>
        <w:t>, потому что прищепки стоят недорого, дети любят с ними возиться, ну а уж игр с прищепками придумано огромное множество!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Конструирование из прищепок</w:t>
      </w:r>
      <w:r w:rsidRPr="00DB5C6E">
        <w:rPr>
          <w:color w:val="111111"/>
          <w:sz w:val="28"/>
          <w:szCs w:val="28"/>
        </w:rPr>
        <w:t>. С помощью прищепок делаем иголочки на спинке ежика, лучики у солнышка и т. п.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lastRenderedPageBreak/>
        <w:t>- Сортируем прищепки по цвету.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Также с помощью прищепок можно учиться перекладывать разные материалы. Это кажется очень простым занятием, но не для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2 лет – очень редко кому удается все правильно сделать с первого раза!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Кормим птичек червяками (попросите ребенка переложить "червячков" в тарелочку к птичке используя прищепки):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Сортируем помпоны по цвету, перекладывая их с помощью прищепок.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2. Сортируем крупу.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Сортировка крупы не только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 пальчики</w:t>
      </w:r>
      <w:r w:rsidRPr="00DB5C6E">
        <w:rPr>
          <w:color w:val="111111"/>
          <w:sz w:val="28"/>
          <w:szCs w:val="28"/>
        </w:rPr>
        <w:t>, но 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 xml:space="preserve">математическое мышление. Но если честно, в отличие от Золушки, многим детям очень скучно отделять фасоль от гороха и раскладывать их по разным </w:t>
      </w:r>
      <w:proofErr w:type="spellStart"/>
      <w:r w:rsidRPr="00DB5C6E">
        <w:rPr>
          <w:color w:val="111111"/>
          <w:sz w:val="28"/>
          <w:szCs w:val="28"/>
        </w:rPr>
        <w:t>коробочкам</w:t>
      </w:r>
      <w:proofErr w:type="gramStart"/>
      <w:r w:rsidRPr="00DB5C6E">
        <w:rPr>
          <w:color w:val="111111"/>
          <w:sz w:val="28"/>
          <w:szCs w:val="28"/>
        </w:rPr>
        <w:t>.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тут на помощь мамам могут прийти сюжетные игры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B5C6E">
        <w:rPr>
          <w:color w:val="111111"/>
          <w:sz w:val="28"/>
          <w:szCs w:val="28"/>
        </w:rPr>
        <w:t>- накорми курочку, петушка, цыпленка (втыкаем крупу в тарелочки из теста – курочке – горох, петушку – фасоль, маленькому цыпленку – самые маленькие зерна – гречку).</w:t>
      </w:r>
      <w:proofErr w:type="gramEnd"/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- помоги зверям добраться до домиков – выложи дорожки "камешками". </w:t>
      </w:r>
      <w:proofErr w:type="gramStart"/>
      <w:r w:rsidRPr="00DB5C6E">
        <w:rPr>
          <w:color w:val="111111"/>
          <w:sz w:val="28"/>
          <w:szCs w:val="28"/>
        </w:rPr>
        <w:t>У медведя ноги большие – ему кладем самые большие камни (фасоль, лисичке - камушки поменьше (горох, ну а белке – самые маленькие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(гречка)</w:t>
      </w:r>
      <w:r w:rsidRPr="00DB5C6E">
        <w:rPr>
          <w:color w:val="111111"/>
          <w:sz w:val="28"/>
          <w:szCs w:val="28"/>
        </w:rPr>
        <w:t>.</w:t>
      </w:r>
      <w:proofErr w:type="gramEnd"/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- </w:t>
      </w:r>
      <w:proofErr w:type="gramStart"/>
      <w:r w:rsidRPr="00DB5C6E">
        <w:rPr>
          <w:color w:val="111111"/>
          <w:sz w:val="28"/>
          <w:szCs w:val="28"/>
        </w:rPr>
        <w:t>п</w:t>
      </w:r>
      <w:proofErr w:type="gramEnd"/>
      <w:r w:rsidRPr="00DB5C6E">
        <w:rPr>
          <w:color w:val="111111"/>
          <w:sz w:val="28"/>
          <w:szCs w:val="28"/>
        </w:rPr>
        <w:t>о такому же принципу можно играть в огород - помогать зайке высаживать семена на грядках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(фасоль отдельно, гречку отдельно и т. п.)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Сортировка крупы в таких играх становится намного веселее, правда?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3.</w:t>
      </w:r>
      <w:r w:rsidRPr="00DB5C6E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Мелкие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предметы</w:t>
      </w:r>
      <w:proofErr w:type="spell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отверстия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Следующий вид игр, которые отлично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развивают мелкую </w:t>
      </w:r>
      <w:proofErr w:type="spellStart"/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моторику</w:t>
      </w:r>
      <w:proofErr w:type="gramStart"/>
      <w:r w:rsidRPr="00DB5C6E">
        <w:rPr>
          <w:color w:val="111111"/>
          <w:sz w:val="28"/>
          <w:szCs w:val="28"/>
        </w:rPr>
        <w:t>,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з</w:t>
      </w:r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аключается</w:t>
      </w:r>
      <w:proofErr w:type="spell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следующем</w:t>
      </w:r>
      <w:r w:rsidRPr="00DB5C6E">
        <w:rPr>
          <w:color w:val="111111"/>
          <w:sz w:val="28"/>
          <w:szCs w:val="28"/>
        </w:rPr>
        <w:t>: ребенку предлагают опускать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мелкие предметы</w:t>
      </w:r>
      <w:r w:rsidRPr="00DB5C6E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(монетки, </w:t>
      </w:r>
      <w:proofErr w:type="spellStart"/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фасолины</w:t>
      </w:r>
      <w:proofErr w:type="spellEnd"/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, крупы и т. п.)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в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мелкие отверстия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Кормить голодную птичку зернышками.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4. Рисование ватными палочками.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Если вы мама ребенка 2 лет, то конечно знаете – приучить ребенка правильно брать в руки карандаш или кисточку совсем непросто.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Рука ребенка быстро натренируется правильно держать </w:t>
      </w:r>
      <w:proofErr w:type="gramStart"/>
      <w:r w:rsidRPr="00DB5C6E">
        <w:rPr>
          <w:color w:val="111111"/>
          <w:sz w:val="28"/>
          <w:szCs w:val="28"/>
        </w:rPr>
        <w:t>кисточку</w:t>
      </w:r>
      <w:proofErr w:type="gramEnd"/>
      <w:r w:rsidRPr="00DB5C6E">
        <w:rPr>
          <w:color w:val="111111"/>
          <w:sz w:val="28"/>
          <w:szCs w:val="28"/>
        </w:rPr>
        <w:t xml:space="preserve"> если вы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чаще рисовать ватными палочками, потому что ватную палочку дети обычно сразу берут в руки вот так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(держат ее так как обычно взрослый держит ручку или карандаш)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Кроме того рисование ватной палочкой хорошо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 мелкую моторику</w:t>
      </w:r>
      <w:r w:rsidRPr="00DB5C6E">
        <w:rPr>
          <w:color w:val="111111"/>
          <w:sz w:val="28"/>
          <w:szCs w:val="28"/>
        </w:rPr>
        <w:t>. Что можно рисовать? Подключите фантазию!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lastRenderedPageBreak/>
        <w:t>- можно лечить кариес на зубах;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смазывать ранки у слоненка зеленкой;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можно украшать точками все что угодно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(чашки, чайники, платье у куклы и т. п.)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5. Лепка.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Лепка из теста – королева среди всех игр по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развитию мелкой моторики у детей</w:t>
      </w:r>
      <w:r w:rsidRPr="00DB5C6E">
        <w:rPr>
          <w:color w:val="111111"/>
          <w:sz w:val="28"/>
          <w:szCs w:val="28"/>
        </w:rPr>
        <w:t>. К тому же большинство малышей просто обожают лепить!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С ребенком 2-х лет можно осваивать следующие приемы лепки из теста и пластилина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лепить пирожки с начинкой.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- лепить колбаски (и превращать их в червяков, гнезда для птиц, бревна на крыше, полоски котенка и </w:t>
      </w:r>
      <w:proofErr w:type="spellStart"/>
      <w:proofErr w:type="gramStart"/>
      <w:r w:rsidRPr="00DB5C6E">
        <w:rPr>
          <w:color w:val="111111"/>
          <w:sz w:val="28"/>
          <w:szCs w:val="28"/>
        </w:rPr>
        <w:t>и</w:t>
      </w:r>
      <w:proofErr w:type="spellEnd"/>
      <w:proofErr w:type="gramEnd"/>
      <w:r w:rsidRPr="00DB5C6E">
        <w:rPr>
          <w:color w:val="111111"/>
          <w:sz w:val="28"/>
          <w:szCs w:val="28"/>
        </w:rPr>
        <w:t xml:space="preserve"> т. п.).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лепить шарообразные предметы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(типа колобков)</w:t>
      </w:r>
      <w:r w:rsidRPr="00DB5C6E">
        <w:rPr>
          <w:color w:val="111111"/>
          <w:sz w:val="28"/>
          <w:szCs w:val="28"/>
        </w:rPr>
        <w:t>. Они могут превращаться в мячики, воздушные шарики и т. п.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- осваивать технику размазывания пластилина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очень удобно работать со специальными альбомами для лепки для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детей от 1 до 3 лет</w:t>
      </w:r>
      <w:r w:rsidRPr="00DB5C6E">
        <w:rPr>
          <w:color w:val="111111"/>
          <w:sz w:val="28"/>
          <w:szCs w:val="28"/>
        </w:rPr>
        <w:t>. Мне больше всего нравится серия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«Это может ваш малыш»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- "Пластилиновые картинки", "Пластилиновый снежок", "Учимся лепить".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6. Раскопки и рисование на манке.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Для игр понадобится </w:t>
      </w:r>
      <w:proofErr w:type="gramStart"/>
      <w:r w:rsidRPr="00DB5C6E">
        <w:rPr>
          <w:color w:val="111111"/>
          <w:sz w:val="28"/>
          <w:szCs w:val="28"/>
        </w:rPr>
        <w:t>поднос</w:t>
      </w:r>
      <w:proofErr w:type="gramEnd"/>
      <w:r w:rsidRPr="00DB5C6E">
        <w:rPr>
          <w:color w:val="111111"/>
          <w:sz w:val="28"/>
          <w:szCs w:val="28"/>
        </w:rPr>
        <w:t xml:space="preserve"> на котором насыпана манка. Можно рисовать вместе с мамой, например, лучики для солнышка, дождик и т. п.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Кроме рисунков, в манке можно проводить раскопки. Это очень полезно, так как во время таких "раскопок" ребенок совершает движения пальцами аналогичные тем, которые он делает при выполнении пальчиковой гимнастики.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- Положите на поднос лист </w:t>
      </w:r>
      <w:proofErr w:type="gramStart"/>
      <w:r w:rsidRPr="00DB5C6E">
        <w:rPr>
          <w:color w:val="111111"/>
          <w:sz w:val="28"/>
          <w:szCs w:val="28"/>
        </w:rPr>
        <w:t>бумаги</w:t>
      </w:r>
      <w:proofErr w:type="gramEnd"/>
      <w:r w:rsidRPr="00DB5C6E">
        <w:rPr>
          <w:color w:val="111111"/>
          <w:sz w:val="28"/>
          <w:szCs w:val="28"/>
        </w:rPr>
        <w:t xml:space="preserve"> на котором нарисован один или несколько рисунков и присыпьте этот лист манкой. Пусть ребенок по просьбе мамы отыщет картинку, спрятанную в крупе.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Ну а можно просто предложить ребенку самому поиграть с подносом с манкой – дети редко отказываются от такой затеи.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7. Подготовка руки к письму – рисуем линии.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Когда ребенок выполняет задания по типу "нарисуй линию"</w:t>
      </w:r>
      <w:proofErr w:type="gramStart"/>
      <w:r w:rsidRPr="00DB5C6E">
        <w:rPr>
          <w:color w:val="111111"/>
          <w:sz w:val="28"/>
          <w:szCs w:val="28"/>
        </w:rPr>
        <w:t>,</w:t>
      </w: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н достигает сразу трех целей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 мелкую моторику</w:t>
      </w:r>
      <w:r w:rsidRPr="00DB5C6E">
        <w:rPr>
          <w:color w:val="111111"/>
          <w:sz w:val="28"/>
          <w:szCs w:val="28"/>
        </w:rPr>
        <w:t>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lastRenderedPageBreak/>
        <w:t xml:space="preserve">- готовит руку </w:t>
      </w:r>
      <w:proofErr w:type="gramStart"/>
      <w:r w:rsidRPr="00DB5C6E">
        <w:rPr>
          <w:color w:val="111111"/>
          <w:sz w:val="28"/>
          <w:szCs w:val="28"/>
        </w:rPr>
        <w:t>у</w:t>
      </w:r>
      <w:proofErr w:type="gramEnd"/>
      <w:r w:rsidRPr="00DB5C6E">
        <w:rPr>
          <w:color w:val="111111"/>
          <w:sz w:val="28"/>
          <w:szCs w:val="28"/>
        </w:rPr>
        <w:t xml:space="preserve"> письму;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B5C6E">
        <w:rPr>
          <w:color w:val="111111"/>
          <w:sz w:val="28"/>
          <w:szCs w:val="28"/>
        </w:rPr>
        <w:t>- учится рисовать (ведь малыши в 2 года в основном рисуют спонтанно, а говоря проще - просто калякают на бумаге.</w:t>
      </w:r>
      <w:proofErr w:type="gramEnd"/>
      <w:r w:rsidRPr="00DB5C6E">
        <w:rPr>
          <w:color w:val="111111"/>
          <w:sz w:val="28"/>
          <w:szCs w:val="28"/>
        </w:rPr>
        <w:t xml:space="preserve"> </w:t>
      </w:r>
      <w:proofErr w:type="gramStart"/>
      <w:r w:rsidRPr="00DB5C6E">
        <w:rPr>
          <w:color w:val="111111"/>
          <w:sz w:val="28"/>
          <w:szCs w:val="28"/>
        </w:rPr>
        <w:t>Линии и точки - это самые первые их рисунки, которые им под силу сделать осознанно).</w:t>
      </w:r>
      <w:proofErr w:type="gramEnd"/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Не спешите сразу давать ребенку сложные задания, в которых характер линий уже задан.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Такие задания малыш будет рисовать где-то после трех лет. Пока же ему проще выполнять задания, в которых характер линии не определен.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proofErr w:type="gramStart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DB5C6E">
        <w:rPr>
          <w:color w:val="111111"/>
          <w:sz w:val="28"/>
          <w:szCs w:val="28"/>
          <w:u w:val="single"/>
          <w:bdr w:val="none" w:sz="0" w:space="0" w:color="auto" w:frame="1"/>
        </w:rPr>
        <w:t>ожно рисовать горизонтальные линии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вертикальные линии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(искупай слонят)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косые линии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(помоги мишкам добраться до мамы)</w:t>
      </w:r>
      <w:r w:rsidRPr="00DB5C6E">
        <w:rPr>
          <w:color w:val="111111"/>
          <w:sz w:val="28"/>
          <w:szCs w:val="28"/>
        </w:rPr>
        <w:t>: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Ближе к 3 годам можно предложить рисовать кружочки и округлые линии.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8. Ищем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предметы в воде и крупе.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Игры с крупой и водой хороши не только тем, что они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развивают мелкую моторику</w:t>
      </w:r>
      <w:r w:rsidRPr="00DB5C6E">
        <w:rPr>
          <w:color w:val="111111"/>
          <w:sz w:val="28"/>
          <w:szCs w:val="28"/>
        </w:rPr>
        <w:t>, но и тем, что они необыкновенно успокаивают и снимают стресс. Искать предметы в крупе и воде можно со смыслом.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- </w:t>
      </w:r>
      <w:proofErr w:type="gramStart"/>
      <w:r w:rsidRPr="00DB5C6E">
        <w:rPr>
          <w:color w:val="111111"/>
          <w:sz w:val="28"/>
          <w:szCs w:val="28"/>
        </w:rPr>
        <w:t>н</w:t>
      </w:r>
      <w:proofErr w:type="gramEnd"/>
      <w:r w:rsidRPr="00DB5C6E">
        <w:rPr>
          <w:color w:val="111111"/>
          <w:sz w:val="28"/>
          <w:szCs w:val="28"/>
        </w:rPr>
        <w:t>айди в крупе все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«конфеты»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и сложи каждую на свою тарелочку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сортировку по цвету)</w:t>
      </w:r>
      <w:r w:rsidRPr="00DB5C6E">
        <w:rPr>
          <w:color w:val="111111"/>
          <w:sz w:val="28"/>
          <w:szCs w:val="28"/>
        </w:rPr>
        <w:t>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- вылови бусинки или мозаику из воды и разложи их по цветам;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9. Игры с медицинской грушей и пипеткой.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Игры с обычной медицинской грушей и пипеткой </w:t>
      </w:r>
      <w:proofErr w:type="gramStart"/>
      <w:r w:rsidRPr="00DB5C6E">
        <w:rPr>
          <w:color w:val="111111"/>
          <w:sz w:val="28"/>
          <w:szCs w:val="28"/>
        </w:rPr>
        <w:t>здорово</w:t>
      </w:r>
      <w:proofErr w:type="gramEnd"/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развивают мелкую моторику</w:t>
      </w:r>
      <w:r w:rsidRPr="00DB5C6E">
        <w:rPr>
          <w:color w:val="111111"/>
          <w:sz w:val="28"/>
          <w:szCs w:val="28"/>
        </w:rPr>
        <w:t>, к тому же и стоят эти предметы совсем недорого, а детям такие игры очень нравятся!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 xml:space="preserve">10. Мозаика. </w:t>
      </w:r>
      <w:proofErr w:type="gramStart"/>
      <w:r w:rsidRPr="00DB5C6E">
        <w:rPr>
          <w:color w:val="111111"/>
          <w:sz w:val="28"/>
          <w:szCs w:val="28"/>
        </w:rPr>
        <w:t>Представляет из себя</w:t>
      </w:r>
      <w:proofErr w:type="gramEnd"/>
      <w:r w:rsidRPr="00DB5C6E">
        <w:rPr>
          <w:color w:val="111111"/>
          <w:sz w:val="28"/>
          <w:szCs w:val="28"/>
        </w:rPr>
        <w:t xml:space="preserve"> перфорированное пластмассовое поле и набор разноцветных фишек, которые вставляются в дырочки. Обычно к мозаике прилагается инструкция с образцами фигурок, но собирать собственные картинки для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ничуть не менее полезно.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11. Шнуровка. Это набор из картонных карточек с отверстиями и разноцветных шнурков. На картонках — яркие картинки, иногда со сказочными сюжетами, и шнурки нужно продевать в отверстия так, чтобы дополнить их. Как и в случае с мозаикой, допускается беспорядочное шнурование.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12. Сортировка. Для этой игры подойдет любая россыпь разноцветных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мелких предметов — бусин</w:t>
      </w:r>
      <w:r w:rsidRPr="00DB5C6E">
        <w:rPr>
          <w:color w:val="111111"/>
          <w:sz w:val="28"/>
          <w:szCs w:val="28"/>
        </w:rPr>
        <w:t>, фишек от мозаики, фасоли, деталей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конструктора</w:t>
      </w:r>
      <w:r w:rsidRPr="00DB5C6E">
        <w:rPr>
          <w:color w:val="111111"/>
          <w:sz w:val="28"/>
          <w:szCs w:val="28"/>
        </w:rPr>
        <w:t xml:space="preserve">, макаронных изделий, прищепок — список можно </w:t>
      </w:r>
      <w:r w:rsidRPr="00DB5C6E">
        <w:rPr>
          <w:color w:val="111111"/>
          <w:sz w:val="28"/>
          <w:szCs w:val="28"/>
        </w:rPr>
        <w:lastRenderedPageBreak/>
        <w:t>продолжать. Смысл в том, чтобы рассортировать всю кучку по цветам. Это занятие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 не только мелкую моторику</w:t>
      </w:r>
      <w:r w:rsidRPr="00DB5C6E">
        <w:rPr>
          <w:color w:val="111111"/>
          <w:sz w:val="28"/>
          <w:szCs w:val="28"/>
        </w:rPr>
        <w:t>, но и усидчивость.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13. Подбор крышки. Это домашняя игра, для которой понадобится несколько небольших пластиковых бутылок и банок с крышками разного диаметра. Ребенку предлагается подобрать нужную крышку к каждому горлышку и закрутить ее.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14.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</w:t>
      </w:r>
      <w:r w:rsidRPr="00DB5C6E">
        <w:rPr>
          <w:color w:val="111111"/>
          <w:sz w:val="28"/>
          <w:szCs w:val="28"/>
        </w:rPr>
        <w:t>. Универсальная игра, интересная ребенку любого возраста. Возводить постройки можно как по образцу, так и в свободной форме.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Пальчиковый театр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Театр - это прекрасный речевой и сенсорно-двигательный тренажер, который подходит для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детей 2-3 лет</w:t>
      </w:r>
      <w:r w:rsidRPr="00DB5C6E">
        <w:rPr>
          <w:color w:val="111111"/>
          <w:sz w:val="28"/>
          <w:szCs w:val="28"/>
        </w:rPr>
        <w:t>. Пальчиковые куклы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подвижность пальцев обеих рук, пространственное восприятие, воображение, помогают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развивать словарный запас</w:t>
      </w:r>
      <w:r w:rsidRPr="00DB5C6E">
        <w:rPr>
          <w:color w:val="111111"/>
          <w:sz w:val="28"/>
          <w:szCs w:val="28"/>
        </w:rPr>
        <w:t>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Стараясь не пропустить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«выход»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своего персонажа, ребенок вырабатывает способность к концентрации внимания.</w:t>
      </w:r>
    </w:p>
    <w:p w:rsidR="00DB5C6E" w:rsidRPr="00DB5C6E" w:rsidRDefault="00DB5C6E" w:rsidP="00DB5C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Заучивая реплики героев и стремясь не перепутать их во время спектакля, он тренирует память.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В процессе перемещения персонажей по сцене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пространственное мышление — такие важные понятия как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«лево»</w:t>
      </w:r>
      <w:r w:rsidRPr="00DB5C6E">
        <w:rPr>
          <w:color w:val="111111"/>
          <w:sz w:val="28"/>
          <w:szCs w:val="28"/>
        </w:rPr>
        <w:t>,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«право»</w:t>
      </w:r>
      <w:r w:rsidRPr="00DB5C6E">
        <w:rPr>
          <w:color w:val="111111"/>
          <w:sz w:val="28"/>
          <w:szCs w:val="28"/>
        </w:rPr>
        <w:t>,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«низ»</w:t>
      </w:r>
      <w:r w:rsidRPr="00DB5C6E">
        <w:rPr>
          <w:color w:val="111111"/>
          <w:sz w:val="28"/>
          <w:szCs w:val="28"/>
        </w:rPr>
        <w:t>,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«верх»</w:t>
      </w:r>
      <w:r w:rsidRPr="00DB5C6E">
        <w:rPr>
          <w:color w:val="111111"/>
          <w:sz w:val="28"/>
          <w:szCs w:val="28"/>
        </w:rPr>
        <w:t>,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«предыдущий»</w:t>
      </w:r>
      <w:r w:rsidRPr="00DB5C6E">
        <w:rPr>
          <w:color w:val="111111"/>
          <w:sz w:val="28"/>
          <w:szCs w:val="28"/>
        </w:rPr>
        <w:t>,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i/>
          <w:iCs/>
          <w:color w:val="111111"/>
          <w:sz w:val="28"/>
          <w:szCs w:val="28"/>
          <w:bdr w:val="none" w:sz="0" w:space="0" w:color="auto" w:frame="1"/>
        </w:rPr>
        <w:t>«следующий»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отрабатываются в игровой ненавязчивой форме.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Возможность самовыражения на сцене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артистические и творческие способности ребенка. Выступая перед публикой, он приобретает уверенность в себе, становится общительным.</w:t>
      </w:r>
    </w:p>
    <w:p w:rsidR="00DB5C6E" w:rsidRPr="00DB5C6E" w:rsidRDefault="00DB5C6E" w:rsidP="00DB5C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B5C6E">
        <w:rPr>
          <w:color w:val="111111"/>
          <w:sz w:val="28"/>
          <w:szCs w:val="28"/>
        </w:rPr>
        <w:t>Заданий и упражнений, направленных на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 очень много</w:t>
      </w:r>
      <w:r w:rsidRPr="00DB5C6E">
        <w:rPr>
          <w:color w:val="111111"/>
          <w:sz w:val="28"/>
          <w:szCs w:val="28"/>
        </w:rPr>
        <w:t xml:space="preserve">. При желании, особенно, если подключить фантазию и воображение, придумывать их можно бесконечно. И главное здесь - учитывать индивидуальные особенности каждого ребенка, его возраст, настроение, желание и возможности. Умелыми пальцы станут не сразу. </w:t>
      </w:r>
      <w:proofErr w:type="gramStart"/>
      <w:r w:rsidRPr="00DB5C6E">
        <w:rPr>
          <w:color w:val="111111"/>
          <w:sz w:val="28"/>
          <w:szCs w:val="28"/>
        </w:rPr>
        <w:t>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мелких деталей конструктора</w:t>
      </w:r>
      <w:r w:rsidRPr="00DB5C6E">
        <w:rPr>
          <w:color w:val="111111"/>
          <w:sz w:val="28"/>
          <w:szCs w:val="28"/>
        </w:rPr>
        <w:t>, лепить из глины и пластилина и т. д. Таким образом, если будут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 пальцы рук</w:t>
      </w:r>
      <w:r w:rsidRPr="00DB5C6E">
        <w:rPr>
          <w:color w:val="111111"/>
          <w:sz w:val="28"/>
          <w:szCs w:val="28"/>
        </w:rPr>
        <w:t>, то будут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rStyle w:val="a4"/>
          <w:color w:val="111111"/>
          <w:sz w:val="28"/>
          <w:szCs w:val="28"/>
          <w:bdr w:val="none" w:sz="0" w:space="0" w:color="auto" w:frame="1"/>
        </w:rPr>
        <w:t>развиваться</w:t>
      </w:r>
      <w:r w:rsidRPr="00DB5C6E">
        <w:rPr>
          <w:rStyle w:val="apple-converted-space"/>
          <w:color w:val="111111"/>
          <w:sz w:val="28"/>
          <w:szCs w:val="28"/>
        </w:rPr>
        <w:t> </w:t>
      </w:r>
      <w:r w:rsidRPr="00DB5C6E">
        <w:rPr>
          <w:color w:val="111111"/>
          <w:sz w:val="28"/>
          <w:szCs w:val="28"/>
        </w:rPr>
        <w:t>речь и мышление ребенка.</w:t>
      </w:r>
      <w:proofErr w:type="gramEnd"/>
    </w:p>
    <w:p w:rsidR="000357CD" w:rsidRDefault="000357CD"/>
    <w:sectPr w:rsidR="000357CD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C6E"/>
    <w:rsid w:val="000357CD"/>
    <w:rsid w:val="004F55E2"/>
    <w:rsid w:val="008E3C30"/>
    <w:rsid w:val="00DB5C6E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C6E"/>
  </w:style>
  <w:style w:type="character" w:styleId="a4">
    <w:name w:val="Strong"/>
    <w:basedOn w:val="a0"/>
    <w:uiPriority w:val="22"/>
    <w:qFormat/>
    <w:rsid w:val="00DB5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1478</Words>
  <Characters>8431</Characters>
  <Application>Microsoft Office Word</Application>
  <DocSecurity>0</DocSecurity>
  <Lines>70</Lines>
  <Paragraphs>19</Paragraphs>
  <ScaleCrop>false</ScaleCrop>
  <Company>Microsoft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2021-07-13T08:42:00Z</dcterms:created>
  <dcterms:modified xsi:type="dcterms:W3CDTF">2021-07-13T08:43:00Z</dcterms:modified>
</cp:coreProperties>
</file>